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B8E48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lang w:val="es-ES_tradnl"/>
        </w:rPr>
      </w:pPr>
      <w:r w:rsidRPr="00C34E5F">
        <w:rPr>
          <w:rFonts w:ascii="Arial" w:eastAsia="Arial" w:hAnsi="Arial" w:cs="Arial"/>
          <w:b/>
          <w:color w:val="000000"/>
          <w:lang w:val="es-ES_tradnl"/>
        </w:rPr>
        <w:t>Intervención Psicopedagogía Clínica</w:t>
      </w:r>
    </w:p>
    <w:p w14:paraId="28CE174E" w14:textId="65EAFF9F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  <w:lang w:val="es-ES_tradnl"/>
        </w:rPr>
      </w:pPr>
      <w:r w:rsidRPr="00C34E5F">
        <w:rPr>
          <w:rFonts w:ascii="Arial" w:eastAsia="Arial" w:hAnsi="Arial" w:cs="Arial"/>
          <w:b/>
          <w:color w:val="000000"/>
          <w:lang w:val="es-ES_tradnl"/>
        </w:rPr>
        <w:t>Nota de campo</w:t>
      </w:r>
      <w:r w:rsidRPr="00C34E5F">
        <w:rPr>
          <w:rFonts w:ascii="Arial" w:eastAsia="Arial" w:hAnsi="Arial" w:cs="Arial"/>
          <w:b/>
          <w:color w:val="000000"/>
          <w:highlight w:val="yellow"/>
          <w:lang w:val="es-ES_tradnl"/>
        </w:rPr>
        <w:t xml:space="preserve"> # 12</w:t>
      </w:r>
    </w:p>
    <w:p w14:paraId="0560D931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C34E5F">
        <w:rPr>
          <w:rFonts w:ascii="Arial" w:eastAsia="Arial" w:hAnsi="Arial" w:cs="Arial"/>
          <w:b/>
          <w:color w:val="000000"/>
          <w:lang w:val="es-ES_tradnl"/>
        </w:rPr>
        <w:t xml:space="preserve">Nombre del practicante: </w:t>
      </w:r>
      <w:r w:rsidRPr="00C34E5F">
        <w:rPr>
          <w:rFonts w:ascii="Arial" w:eastAsia="Arial" w:hAnsi="Arial" w:cs="Arial"/>
          <w:color w:val="000000"/>
          <w:lang w:val="es-ES_tradnl"/>
        </w:rPr>
        <w:t>Lucía Santamaría</w:t>
      </w:r>
    </w:p>
    <w:p w14:paraId="6F78D5B6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C34E5F">
        <w:rPr>
          <w:rFonts w:ascii="Arial" w:eastAsia="Arial" w:hAnsi="Arial" w:cs="Arial"/>
          <w:b/>
          <w:color w:val="000000"/>
          <w:lang w:val="es-ES_tradnl"/>
        </w:rPr>
        <w:t>Año que cursa:</w:t>
      </w:r>
      <w:r w:rsidRPr="00C34E5F">
        <w:rPr>
          <w:rFonts w:ascii="Arial" w:eastAsia="Arial" w:hAnsi="Arial" w:cs="Arial"/>
          <w:color w:val="000000"/>
          <w:lang w:val="es-ES_tradnl"/>
        </w:rPr>
        <w:t xml:space="preserve"> Tercero </w:t>
      </w:r>
    </w:p>
    <w:p w14:paraId="09AB87B4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C34E5F">
        <w:rPr>
          <w:rFonts w:ascii="Arial" w:eastAsia="Arial" w:hAnsi="Arial" w:cs="Arial"/>
          <w:b/>
          <w:color w:val="000000"/>
          <w:lang w:val="es-ES_tradnl"/>
        </w:rPr>
        <w:t xml:space="preserve">Nombre del paciente: </w:t>
      </w:r>
      <w:r w:rsidRPr="00C34E5F">
        <w:rPr>
          <w:rFonts w:ascii="Arial" w:eastAsia="Arial" w:hAnsi="Arial" w:cs="Arial"/>
          <w:color w:val="000000"/>
          <w:lang w:val="es-ES_tradnl"/>
        </w:rPr>
        <w:t>G.M</w:t>
      </w:r>
      <w:r w:rsidRPr="00C34E5F">
        <w:rPr>
          <w:rFonts w:ascii="Arial" w:eastAsia="Arial" w:hAnsi="Arial" w:cs="Arial"/>
          <w:lang w:val="es-ES_tradnl"/>
        </w:rPr>
        <w:t>.</w:t>
      </w:r>
    </w:p>
    <w:p w14:paraId="1481BD1D" w14:textId="3037EE1D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bookmarkStart w:id="0" w:name="_heading=h.gjdgxs" w:colFirst="0" w:colLast="0"/>
      <w:bookmarkEnd w:id="0"/>
      <w:r w:rsidRPr="00C34E5F">
        <w:rPr>
          <w:rFonts w:ascii="Arial" w:eastAsia="Arial" w:hAnsi="Arial" w:cs="Arial"/>
          <w:b/>
          <w:color w:val="000000"/>
          <w:lang w:val="es-ES_tradnl"/>
        </w:rPr>
        <w:t xml:space="preserve">Fecha y hora de la sesión: </w:t>
      </w:r>
      <w:r w:rsidRPr="00C34E5F">
        <w:rPr>
          <w:rFonts w:ascii="Arial" w:eastAsia="Arial" w:hAnsi="Arial" w:cs="Arial"/>
          <w:color w:val="000000"/>
          <w:lang w:val="es-ES_tradnl"/>
        </w:rPr>
        <w:t>11 de octubre del 2021, 3 p.m.</w:t>
      </w:r>
    </w:p>
    <w:p w14:paraId="5040C844" w14:textId="7E6916BA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C34E5F">
        <w:rPr>
          <w:rFonts w:ascii="Arial" w:eastAsia="Arial" w:hAnsi="Arial" w:cs="Arial"/>
          <w:b/>
          <w:color w:val="000000"/>
          <w:lang w:val="es-ES_tradnl"/>
        </w:rPr>
        <w:t xml:space="preserve">Fecha y hora de la próxima sesión: </w:t>
      </w:r>
      <w:r w:rsidRPr="00C34E5F">
        <w:rPr>
          <w:rFonts w:ascii="Arial" w:eastAsia="Arial" w:hAnsi="Arial" w:cs="Arial"/>
          <w:color w:val="000000"/>
          <w:lang w:val="es-ES_tradnl"/>
        </w:rPr>
        <w:t>18 de octubre del 2021, 3 p.m</w:t>
      </w:r>
    </w:p>
    <w:p w14:paraId="604FC486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6D2DFA" w:rsidRPr="00C34E5F" w14:paraId="19F0A0C6" w14:textId="77777777" w:rsidTr="00CD6FA6">
        <w:tc>
          <w:tcPr>
            <w:tcW w:w="9111" w:type="dxa"/>
            <w:shd w:val="clear" w:color="auto" w:fill="8DB3E2"/>
          </w:tcPr>
          <w:p w14:paraId="6F333121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Objetivo de la sesión:</w:t>
            </w:r>
          </w:p>
        </w:tc>
      </w:tr>
      <w:tr w:rsidR="006D2DFA" w:rsidRPr="00C34E5F" w14:paraId="27E7C79C" w14:textId="77777777" w:rsidTr="00CD6FA6">
        <w:tc>
          <w:tcPr>
            <w:tcW w:w="9111" w:type="dxa"/>
          </w:tcPr>
          <w:p w14:paraId="3F54810E" w14:textId="728A81CD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>Comprobar aprendizaje de planificación y organización.</w:t>
            </w:r>
          </w:p>
        </w:tc>
      </w:tr>
    </w:tbl>
    <w:p w14:paraId="01E17721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6D2DFA" w:rsidRPr="00C34E5F" w14:paraId="45A01F3B" w14:textId="77777777" w:rsidTr="00CD6FA6">
        <w:tc>
          <w:tcPr>
            <w:tcW w:w="1980" w:type="dxa"/>
            <w:shd w:val="clear" w:color="auto" w:fill="8DB3E2"/>
          </w:tcPr>
          <w:p w14:paraId="41A3DD18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665ACB9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6D2DFA" w:rsidRPr="00C34E5F" w14:paraId="7D5692A1" w14:textId="77777777" w:rsidTr="00CD6FA6">
        <w:tc>
          <w:tcPr>
            <w:tcW w:w="1980" w:type="dxa"/>
            <w:shd w:val="clear" w:color="auto" w:fill="C6D9F1"/>
          </w:tcPr>
          <w:p w14:paraId="2ADAF519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2CF991AE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6D2DFA" w:rsidRPr="00C34E5F" w14:paraId="3F6F41BA" w14:textId="77777777" w:rsidTr="00CD6FA6">
        <w:tc>
          <w:tcPr>
            <w:tcW w:w="1980" w:type="dxa"/>
            <w:shd w:val="clear" w:color="auto" w:fill="C6D9F1"/>
          </w:tcPr>
          <w:p w14:paraId="7D442332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3A0726FB" w14:textId="36BED3C4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>Se jugó sopa de letras.</w:t>
            </w:r>
          </w:p>
        </w:tc>
      </w:tr>
      <w:tr w:rsidR="006D2DFA" w:rsidRPr="00C34E5F" w14:paraId="1C1A7BCC" w14:textId="77777777" w:rsidTr="00CD6FA6">
        <w:tc>
          <w:tcPr>
            <w:tcW w:w="1980" w:type="dxa"/>
            <w:shd w:val="clear" w:color="auto" w:fill="C6D9F1"/>
          </w:tcPr>
          <w:p w14:paraId="2A394E8B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7386F965" w14:textId="5AA0B640" w:rsidR="006D2DFA" w:rsidRPr="00C34E5F" w:rsidRDefault="006D2DFA" w:rsidP="00CD6FA6">
            <w:pPr>
              <w:spacing w:line="276" w:lineRule="auto"/>
              <w:jc w:val="both"/>
              <w:rPr>
                <w:rFonts w:ascii="Arial" w:hAnsi="Arial" w:cs="Arial"/>
                <w:lang w:val="es-ES_tradnl"/>
              </w:rPr>
            </w:pPr>
            <w:r w:rsidRPr="00C34E5F">
              <w:rPr>
                <w:rFonts w:ascii="Arial" w:hAnsi="Arial" w:cs="Arial"/>
                <w:lang w:val="es-ES_tradnl"/>
              </w:rPr>
              <w:t>Se utilizó una presentación de Power Point, para definir planificación y organización, los ámbitos en los que pueda utilizarse, ejemplos de la aplicación y la importancia de cada una en su desarrollo integral</w:t>
            </w:r>
            <w:r w:rsidR="00C34E5F">
              <w:rPr>
                <w:rFonts w:ascii="Arial" w:hAnsi="Arial" w:cs="Arial"/>
                <w:lang w:val="es-ES_tradnl"/>
              </w:rPr>
              <w:t>.</w:t>
            </w:r>
            <w:bookmarkStart w:id="1" w:name="_GoBack"/>
            <w:bookmarkEnd w:id="1"/>
          </w:p>
        </w:tc>
      </w:tr>
      <w:tr w:rsidR="006D2DFA" w:rsidRPr="00C34E5F" w14:paraId="42529F09" w14:textId="77777777" w:rsidTr="00CD6FA6">
        <w:tc>
          <w:tcPr>
            <w:tcW w:w="1980" w:type="dxa"/>
            <w:shd w:val="clear" w:color="auto" w:fill="C6D9F1"/>
          </w:tcPr>
          <w:p w14:paraId="3F0C0E5C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4C8FC3AD" w14:textId="77777777" w:rsidR="006D2DFA" w:rsidRPr="00C34E5F" w:rsidRDefault="006D2DFA" w:rsidP="00CD6FA6">
            <w:pPr>
              <w:spacing w:after="0" w:line="360" w:lineRule="auto"/>
              <w:rPr>
                <w:rFonts w:ascii="Arial" w:eastAsia="Times New Roman" w:hAnsi="Arial" w:cs="Arial"/>
                <w:lang w:val="es-ES_tradnl"/>
              </w:rPr>
            </w:pPr>
            <w:r w:rsidRPr="00C34E5F">
              <w:rPr>
                <w:rFonts w:ascii="Arial" w:eastAsia="Times New Roman" w:hAnsi="Arial" w:cs="Arial"/>
                <w:lang w:val="es-ES_tradnl"/>
              </w:rPr>
              <w:t>No aplica</w:t>
            </w:r>
          </w:p>
        </w:tc>
      </w:tr>
    </w:tbl>
    <w:p w14:paraId="76ABF847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6D2DFA" w:rsidRPr="00C34E5F" w14:paraId="088ADFE7" w14:textId="77777777" w:rsidTr="00CD6FA6">
        <w:tc>
          <w:tcPr>
            <w:tcW w:w="3402" w:type="dxa"/>
            <w:shd w:val="clear" w:color="auto" w:fill="8DB3E2"/>
          </w:tcPr>
          <w:p w14:paraId="3E60BE18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206973C4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6D2DFA" w:rsidRPr="00C34E5F" w14:paraId="1F1B6CD5" w14:textId="77777777" w:rsidTr="00CD6FA6">
        <w:tc>
          <w:tcPr>
            <w:tcW w:w="3402" w:type="dxa"/>
            <w:vAlign w:val="center"/>
          </w:tcPr>
          <w:p w14:paraId="52BC4F26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1D35416B" w14:textId="22A9CD3F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 xml:space="preserve">Hubo avance ya que se verificaron los aprendizajes obtenidos a lo largo del proceso de intervención. </w:t>
            </w:r>
          </w:p>
        </w:tc>
      </w:tr>
    </w:tbl>
    <w:p w14:paraId="7A2ADB60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592EF453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95FF721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198AB2A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8EB65F8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49B38A60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7D04FF5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6D2DFA" w:rsidRPr="00C34E5F" w14:paraId="2FB58919" w14:textId="77777777" w:rsidTr="00CD6FA6">
        <w:tc>
          <w:tcPr>
            <w:tcW w:w="9111" w:type="dxa"/>
            <w:gridSpan w:val="3"/>
            <w:shd w:val="clear" w:color="auto" w:fill="8DB3E2"/>
          </w:tcPr>
          <w:p w14:paraId="5D981DA1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lastRenderedPageBreak/>
              <w:t>Aspectos generales</w:t>
            </w:r>
          </w:p>
        </w:tc>
      </w:tr>
      <w:tr w:rsidR="006D2DFA" w:rsidRPr="00C34E5F" w14:paraId="0E3C19B1" w14:textId="77777777" w:rsidTr="00CD6FA6">
        <w:tc>
          <w:tcPr>
            <w:tcW w:w="2268" w:type="dxa"/>
            <w:shd w:val="clear" w:color="auto" w:fill="C6D9F1"/>
          </w:tcPr>
          <w:p w14:paraId="6259553A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18278769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3F828BDB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6D2DFA" w:rsidRPr="00C34E5F" w14:paraId="3E265AC3" w14:textId="77777777" w:rsidTr="00CD6FA6">
        <w:tc>
          <w:tcPr>
            <w:tcW w:w="2268" w:type="dxa"/>
            <w:shd w:val="clear" w:color="auto" w:fill="C6D9F1"/>
          </w:tcPr>
          <w:p w14:paraId="32B25991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7F22E757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7911E25F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6D2DFA" w:rsidRPr="00C34E5F" w14:paraId="2DE03A04" w14:textId="77777777" w:rsidTr="00CD6FA6">
        <w:tc>
          <w:tcPr>
            <w:tcW w:w="2268" w:type="dxa"/>
            <w:shd w:val="clear" w:color="auto" w:fill="C6D9F1"/>
          </w:tcPr>
          <w:p w14:paraId="6074B53E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859F385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 xml:space="preserve">Organización, planificación, atención, y funciones ejecutivas. </w:t>
            </w:r>
          </w:p>
        </w:tc>
      </w:tr>
      <w:tr w:rsidR="006D2DFA" w:rsidRPr="00C34E5F" w14:paraId="72266540" w14:textId="77777777" w:rsidTr="00CD6FA6">
        <w:tc>
          <w:tcPr>
            <w:tcW w:w="2268" w:type="dxa"/>
            <w:shd w:val="clear" w:color="auto" w:fill="C6D9F1"/>
          </w:tcPr>
          <w:p w14:paraId="0E1E794F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4220749C" w14:textId="2D3363E5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>Zoom, presentación PowerPoint.</w:t>
            </w:r>
          </w:p>
        </w:tc>
      </w:tr>
      <w:tr w:rsidR="006D2DFA" w:rsidRPr="00C34E5F" w14:paraId="3D909E68" w14:textId="77777777" w:rsidTr="00CD6FA6">
        <w:tc>
          <w:tcPr>
            <w:tcW w:w="2268" w:type="dxa"/>
            <w:shd w:val="clear" w:color="auto" w:fill="C6D9F1"/>
          </w:tcPr>
          <w:p w14:paraId="46074D9F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2139B2E4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>Fue bueno ya que se cumplió con el objetivo establecido.</w:t>
            </w:r>
          </w:p>
        </w:tc>
      </w:tr>
      <w:tr w:rsidR="006D2DFA" w:rsidRPr="00C34E5F" w14:paraId="41B740F1" w14:textId="77777777" w:rsidTr="00CD6FA6">
        <w:tc>
          <w:tcPr>
            <w:tcW w:w="2268" w:type="dxa"/>
            <w:shd w:val="clear" w:color="auto" w:fill="C6D9F1"/>
          </w:tcPr>
          <w:p w14:paraId="7019E3DB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C472DDD" w14:textId="60EA7804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 xml:space="preserve">Realizar el cierre. </w:t>
            </w:r>
          </w:p>
        </w:tc>
      </w:tr>
      <w:tr w:rsidR="006D2DFA" w:rsidRPr="00C34E5F" w14:paraId="6B1F256D" w14:textId="77777777" w:rsidTr="00CD6FA6">
        <w:tc>
          <w:tcPr>
            <w:tcW w:w="2268" w:type="dxa"/>
            <w:shd w:val="clear" w:color="auto" w:fill="C6D9F1"/>
          </w:tcPr>
          <w:p w14:paraId="2E43263C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11E869D" w14:textId="613ADBCE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C34E5F">
              <w:rPr>
                <w:rFonts w:ascii="Arial" w:eastAsia="Arial" w:hAnsi="Arial" w:cs="Arial"/>
                <w:lang w:val="es-ES_tradnl"/>
              </w:rPr>
              <w:t xml:space="preserve">El paciente </w:t>
            </w:r>
            <w:r w:rsidR="00D9306F" w:rsidRPr="00C34E5F">
              <w:rPr>
                <w:rFonts w:ascii="Arial" w:eastAsia="Arial" w:hAnsi="Arial" w:cs="Arial"/>
                <w:lang w:val="es-ES_tradnl"/>
              </w:rPr>
              <w:t xml:space="preserve">muestra conocimiento por los conceptos trabajados a lo largo de la intervención, puede aplicarlos y muestra seguridad al momento de presentar los aprendizajes obtenidos. </w:t>
            </w:r>
          </w:p>
        </w:tc>
      </w:tr>
      <w:tr w:rsidR="006D2DFA" w:rsidRPr="00C34E5F" w14:paraId="54C4B2E1" w14:textId="77777777" w:rsidTr="00CD6FA6">
        <w:trPr>
          <w:trHeight w:val="872"/>
        </w:trPr>
        <w:tc>
          <w:tcPr>
            <w:tcW w:w="2268" w:type="dxa"/>
            <w:shd w:val="clear" w:color="auto" w:fill="C6D9F1"/>
          </w:tcPr>
          <w:p w14:paraId="24EBB21F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C34E5F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11D1BEB" w14:textId="77777777" w:rsidR="006D2DFA" w:rsidRPr="00C34E5F" w:rsidRDefault="006D2DFA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C34E5F">
              <w:rPr>
                <w:rFonts w:ascii="Arial" w:eastAsia="Arial" w:hAnsi="Arial" w:cs="Arial"/>
                <w:lang w:val="es-ES_tradnl"/>
              </w:rPr>
              <w:t>El paciente presentó una progresión de acuerdo a los resultados obtenidos.</w:t>
            </w:r>
          </w:p>
        </w:tc>
      </w:tr>
    </w:tbl>
    <w:p w14:paraId="190F3789" w14:textId="77777777" w:rsidR="006D2DFA" w:rsidRPr="00C34E5F" w:rsidRDefault="006D2DFA" w:rsidP="006D2D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77D240E2" w14:textId="77777777" w:rsidR="006D2DFA" w:rsidRPr="00C34E5F" w:rsidRDefault="006D2DFA" w:rsidP="006D2DFA">
      <w:pPr>
        <w:rPr>
          <w:lang w:val="es-ES_tradnl"/>
        </w:rPr>
      </w:pPr>
    </w:p>
    <w:p w14:paraId="58100E31" w14:textId="77777777" w:rsidR="006D2DFA" w:rsidRPr="00C34E5F" w:rsidRDefault="006D2DFA" w:rsidP="006D2DFA">
      <w:pPr>
        <w:rPr>
          <w:lang w:val="es-ES_tradnl"/>
        </w:rPr>
      </w:pPr>
    </w:p>
    <w:p w14:paraId="1A782162" w14:textId="77777777" w:rsidR="00657C28" w:rsidRPr="00C34E5F" w:rsidRDefault="00C34E5F">
      <w:pPr>
        <w:rPr>
          <w:lang w:val="es-ES_tradnl"/>
        </w:rPr>
      </w:pPr>
    </w:p>
    <w:sectPr w:rsidR="00657C28" w:rsidRPr="00C34E5F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FA"/>
    <w:rsid w:val="00186CB8"/>
    <w:rsid w:val="00477C74"/>
    <w:rsid w:val="006D2DFA"/>
    <w:rsid w:val="00C34E5F"/>
    <w:rsid w:val="00CB598C"/>
    <w:rsid w:val="00D431C5"/>
    <w:rsid w:val="00D9306F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28CAC"/>
  <w14:defaultImageDpi w14:val="32767"/>
  <w15:chartTrackingRefBased/>
  <w15:docId w15:val="{9E2AC797-24CE-7C41-B7D4-F0D6EAE5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D2DFA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2</cp:revision>
  <dcterms:created xsi:type="dcterms:W3CDTF">2021-10-21T15:42:00Z</dcterms:created>
  <dcterms:modified xsi:type="dcterms:W3CDTF">2021-10-29T06:28:00Z</dcterms:modified>
</cp:coreProperties>
</file>